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60" w:rsidRDefault="00DC1C60" w:rsidP="00DC1C60">
      <w:pPr>
        <w:tabs>
          <w:tab w:val="left" w:pos="5610"/>
        </w:tabs>
        <w:rPr>
          <w:b/>
          <w:bCs/>
          <w:sz w:val="28"/>
          <w:szCs w:val="28"/>
        </w:rPr>
      </w:pPr>
      <w:r>
        <w:rPr>
          <w:b/>
          <w:bCs/>
          <w:sz w:val="28"/>
          <w:szCs w:val="28"/>
        </w:rPr>
        <w:t xml:space="preserve">                                               Zápisnica č. 5</w:t>
      </w:r>
    </w:p>
    <w:p w:rsidR="00DC1C60" w:rsidRDefault="00DC1C60" w:rsidP="00DC1C60">
      <w:pPr>
        <w:tabs>
          <w:tab w:val="left" w:pos="5610"/>
        </w:tabs>
        <w:jc w:val="center"/>
        <w:rPr>
          <w:b/>
          <w:bCs/>
        </w:rPr>
      </w:pPr>
      <w:r>
        <w:rPr>
          <w:b/>
          <w:bCs/>
        </w:rPr>
        <w:t>zo zasadnutia obecného zastupiteľstva, ktoré sa konalo</w:t>
      </w:r>
      <w:bookmarkStart w:id="0" w:name="_GoBack"/>
      <w:bookmarkEnd w:id="0"/>
    </w:p>
    <w:p w:rsidR="00DC1C60" w:rsidRDefault="00DC1C60" w:rsidP="00DC1C60">
      <w:pPr>
        <w:tabs>
          <w:tab w:val="left" w:pos="5610"/>
        </w:tabs>
        <w:jc w:val="center"/>
        <w:rPr>
          <w:b/>
          <w:bCs/>
          <w:sz w:val="28"/>
          <w:szCs w:val="28"/>
        </w:rPr>
      </w:pPr>
      <w:r>
        <w:rPr>
          <w:b/>
          <w:bCs/>
        </w:rPr>
        <w:t>dňa 14. októbra 2020</w:t>
      </w:r>
    </w:p>
    <w:p w:rsidR="00DC1C60" w:rsidRDefault="00DC1C60" w:rsidP="00DC1C60">
      <w:pPr>
        <w:tabs>
          <w:tab w:val="left" w:pos="708"/>
          <w:tab w:val="center" w:pos="4536"/>
        </w:tabs>
        <w:jc w:val="center"/>
        <w:rPr>
          <w:b/>
          <w:bCs/>
          <w:sz w:val="16"/>
          <w:szCs w:val="16"/>
        </w:rPr>
      </w:pPr>
    </w:p>
    <w:p w:rsidR="00DC1C60" w:rsidRDefault="00DC1C60" w:rsidP="00DC1C60">
      <w:pPr>
        <w:jc w:val="both"/>
        <w:rPr>
          <w:bCs/>
        </w:rPr>
      </w:pPr>
      <w:r>
        <w:rPr>
          <w:b/>
          <w:bCs/>
        </w:rPr>
        <w:t xml:space="preserve">Prítomní : </w:t>
      </w:r>
      <w:r>
        <w:rPr>
          <w:bCs/>
        </w:rPr>
        <w:t>viď prezenčná listina</w:t>
      </w:r>
    </w:p>
    <w:p w:rsidR="00DC1C60" w:rsidRDefault="00DC1C60" w:rsidP="00DC1C60">
      <w:pPr>
        <w:jc w:val="both"/>
        <w:rPr>
          <w:bCs/>
        </w:rPr>
      </w:pPr>
      <w:r>
        <w:rPr>
          <w:b/>
          <w:bCs/>
        </w:rPr>
        <w:t xml:space="preserve">Overovateľ : </w:t>
      </w:r>
      <w:r>
        <w:rPr>
          <w:bCs/>
        </w:rPr>
        <w:t xml:space="preserve"> p. Matej Gajdoš</w:t>
      </w:r>
    </w:p>
    <w:p w:rsidR="00DC1C60" w:rsidRDefault="00DC1C60" w:rsidP="00DC1C60">
      <w:pPr>
        <w:jc w:val="both"/>
        <w:rPr>
          <w:bCs/>
        </w:rPr>
      </w:pPr>
      <w:r>
        <w:rPr>
          <w:b/>
          <w:bCs/>
        </w:rPr>
        <w:t>Návrhová komisia :</w:t>
      </w:r>
      <w:r>
        <w:rPr>
          <w:bCs/>
        </w:rPr>
        <w:t xml:space="preserve">  p. Juraj Poliak a p. Jozef Filo</w:t>
      </w:r>
    </w:p>
    <w:p w:rsidR="00DC1C60" w:rsidRDefault="00DC1C60" w:rsidP="00DC1C60">
      <w:pPr>
        <w:tabs>
          <w:tab w:val="left" w:pos="3686"/>
        </w:tabs>
        <w:jc w:val="both"/>
        <w:rPr>
          <w:bCs/>
        </w:rPr>
      </w:pPr>
      <w:r>
        <w:rPr>
          <w:b/>
          <w:bCs/>
        </w:rPr>
        <w:t xml:space="preserve">Zapisovateľ : </w:t>
      </w:r>
      <w:r>
        <w:rPr>
          <w:bCs/>
        </w:rPr>
        <w:t>p.</w:t>
      </w:r>
      <w:r>
        <w:rPr>
          <w:b/>
          <w:bCs/>
        </w:rPr>
        <w:t xml:space="preserve"> </w:t>
      </w:r>
      <w:r>
        <w:rPr>
          <w:bCs/>
        </w:rPr>
        <w:t>Alžbeta Mikolášová</w:t>
      </w:r>
    </w:p>
    <w:p w:rsidR="00DC1C60" w:rsidRDefault="00DC1C60" w:rsidP="00DC1C60">
      <w:pPr>
        <w:tabs>
          <w:tab w:val="left" w:pos="1276"/>
          <w:tab w:val="left" w:pos="3686"/>
        </w:tabs>
        <w:jc w:val="both"/>
        <w:rPr>
          <w:bCs/>
        </w:rPr>
      </w:pPr>
      <w:r>
        <w:rPr>
          <w:b/>
          <w:bCs/>
        </w:rPr>
        <w:t xml:space="preserve">Program : </w:t>
      </w:r>
    </w:p>
    <w:p w:rsidR="00DC1C60" w:rsidRDefault="00DC1C60" w:rsidP="00DC1C60">
      <w:pPr>
        <w:tabs>
          <w:tab w:val="left" w:pos="720"/>
        </w:tabs>
      </w:pPr>
      <w:r>
        <w:t xml:space="preserve">       1.</w:t>
      </w:r>
      <w:r>
        <w:tab/>
        <w:t>Otvorenie zasadnutia</w:t>
      </w:r>
    </w:p>
    <w:p w:rsidR="00DC1C60" w:rsidRDefault="00DC1C60" w:rsidP="00DC1C60">
      <w:pPr>
        <w:tabs>
          <w:tab w:val="left" w:pos="720"/>
        </w:tabs>
        <w:ind w:left="720" w:hanging="360"/>
      </w:pPr>
      <w:r>
        <w:t xml:space="preserve"> 2.</w:t>
      </w:r>
      <w:r>
        <w:tab/>
        <w:t>Voľba návrhovej komisie a overovateľa zápisnice</w:t>
      </w:r>
    </w:p>
    <w:p w:rsidR="00DC1C60" w:rsidRDefault="00DC1C60" w:rsidP="00DC1C60">
      <w:pPr>
        <w:tabs>
          <w:tab w:val="left" w:pos="720"/>
        </w:tabs>
        <w:ind w:left="720" w:hanging="360"/>
      </w:pPr>
      <w:r>
        <w:t xml:space="preserve"> 3.  Schválenie programu zasadnutia</w:t>
      </w:r>
    </w:p>
    <w:p w:rsidR="00DC1C60" w:rsidRDefault="00DC1C60" w:rsidP="00DC1C60">
      <w:pPr>
        <w:tabs>
          <w:tab w:val="left" w:pos="720"/>
        </w:tabs>
        <w:ind w:left="720" w:hanging="360"/>
      </w:pPr>
      <w:r>
        <w:t xml:space="preserve"> 4.  Kontrola plnenia uznesení</w:t>
      </w:r>
    </w:p>
    <w:p w:rsidR="00DC1C60" w:rsidRDefault="00DC1C60" w:rsidP="00DC1C60">
      <w:pPr>
        <w:tabs>
          <w:tab w:val="left" w:pos="720"/>
        </w:tabs>
        <w:ind w:left="720" w:hanging="360"/>
      </w:pPr>
      <w:r>
        <w:t xml:space="preserve"> 5.  Návrh na vyradenie a likvidáciu malotraktora s vlekom, inventárne číslo 047/ou</w:t>
      </w:r>
    </w:p>
    <w:p w:rsidR="00DC1C60" w:rsidRDefault="00DC1C60" w:rsidP="00DC1C60">
      <w:pPr>
        <w:tabs>
          <w:tab w:val="left" w:pos="720"/>
        </w:tabs>
        <w:ind w:left="720" w:hanging="360"/>
        <w:rPr>
          <w:bCs/>
        </w:rPr>
      </w:pPr>
      <w:r>
        <w:rPr>
          <w:bCs/>
        </w:rPr>
        <w:t xml:space="preserve"> 6.  Schválenie oceňovacej komisie /spôsob likvidácie majetku/</w:t>
      </w:r>
    </w:p>
    <w:p w:rsidR="00DC1C60" w:rsidRDefault="00DC1C60" w:rsidP="00DC1C60">
      <w:pPr>
        <w:tabs>
          <w:tab w:val="left" w:pos="720"/>
        </w:tabs>
        <w:ind w:left="720" w:hanging="360"/>
        <w:rPr>
          <w:bCs/>
        </w:rPr>
      </w:pPr>
      <w:r>
        <w:rPr>
          <w:bCs/>
        </w:rPr>
        <w:t xml:space="preserve"> 7.  Ocenenie malotraktora určeného na predaj</w:t>
      </w:r>
    </w:p>
    <w:p w:rsidR="00DC1C60" w:rsidRDefault="00DC1C60" w:rsidP="00DC1C60">
      <w:pPr>
        <w:tabs>
          <w:tab w:val="left" w:pos="720"/>
        </w:tabs>
        <w:ind w:left="720" w:hanging="360"/>
        <w:rPr>
          <w:bCs/>
        </w:rPr>
      </w:pPr>
      <w:r>
        <w:rPr>
          <w:bCs/>
        </w:rPr>
        <w:t xml:space="preserve"> 8.  Žiadosť o odpredaj nepojazdného malotraktora s vlečkou</w:t>
      </w:r>
    </w:p>
    <w:p w:rsidR="00DC1C60" w:rsidRDefault="00DC1C60" w:rsidP="00DC1C60">
      <w:pPr>
        <w:tabs>
          <w:tab w:val="left" w:pos="720"/>
        </w:tabs>
        <w:rPr>
          <w:bCs/>
        </w:rPr>
      </w:pPr>
      <w:r>
        <w:rPr>
          <w:bCs/>
        </w:rPr>
        <w:t xml:space="preserve">       9.  Úprava rozpočtu k 31.08.2020, rozpočtové opatrenie č. 4</w:t>
      </w:r>
    </w:p>
    <w:p w:rsidR="00DC1C60" w:rsidRDefault="00DC1C60" w:rsidP="00DC1C60">
      <w:pPr>
        <w:tabs>
          <w:tab w:val="left" w:pos="720"/>
        </w:tabs>
        <w:rPr>
          <w:bCs/>
        </w:rPr>
      </w:pPr>
      <w:r>
        <w:rPr>
          <w:bCs/>
        </w:rPr>
        <w:t xml:space="preserve">     10.  Žiadosť o návratnú finančnú /bezúročnú/ výpomoc v roku 2020</w:t>
      </w:r>
    </w:p>
    <w:p w:rsidR="00DC1C60" w:rsidRDefault="00DC1C60" w:rsidP="00DC1C60">
      <w:pPr>
        <w:tabs>
          <w:tab w:val="left" w:pos="720"/>
        </w:tabs>
        <w:rPr>
          <w:bCs/>
        </w:rPr>
      </w:pPr>
      <w:r>
        <w:rPr>
          <w:bCs/>
        </w:rPr>
        <w:t xml:space="preserve">     11.  Schválenie urbanistickej štúdie IBV „Lipovka“ /350 € + DPH = 420 €/  </w:t>
      </w:r>
    </w:p>
    <w:p w:rsidR="00DC1C60" w:rsidRDefault="00DC1C60" w:rsidP="00DC1C60">
      <w:pPr>
        <w:tabs>
          <w:tab w:val="left" w:pos="720"/>
        </w:tabs>
        <w:rPr>
          <w:bCs/>
        </w:rPr>
      </w:pPr>
      <w:r>
        <w:rPr>
          <w:bCs/>
        </w:rPr>
        <w:t xml:space="preserve">     12.  Rôzne, diskusia</w:t>
      </w:r>
    </w:p>
    <w:p w:rsidR="00DC1C60" w:rsidRDefault="00DC1C60" w:rsidP="00DC1C60">
      <w:pPr>
        <w:tabs>
          <w:tab w:val="left" w:pos="720"/>
        </w:tabs>
        <w:rPr>
          <w:bCs/>
        </w:rPr>
      </w:pPr>
      <w:r>
        <w:rPr>
          <w:bCs/>
        </w:rPr>
        <w:t xml:space="preserve">     13.  Záver</w:t>
      </w:r>
    </w:p>
    <w:p w:rsidR="00DC1C60" w:rsidRDefault="00DC1C60" w:rsidP="00DC1C60"/>
    <w:p w:rsidR="00DC1C60" w:rsidRDefault="00DC1C60" w:rsidP="00DC1C60"/>
    <w:p w:rsidR="00DC1C60" w:rsidRDefault="00DC1C60" w:rsidP="00DC1C60"/>
    <w:p w:rsidR="00DC1C60" w:rsidRDefault="00DC1C60" w:rsidP="00DC1C60">
      <w:pPr>
        <w:tabs>
          <w:tab w:val="left" w:pos="7185"/>
        </w:tabs>
        <w:jc w:val="center"/>
      </w:pPr>
      <w:r>
        <w:t>JEDNANIE</w:t>
      </w:r>
    </w:p>
    <w:p w:rsidR="00DC1C60" w:rsidRDefault="00DC1C60" w:rsidP="00DC1C60">
      <w:pPr>
        <w:tabs>
          <w:tab w:val="left" w:pos="7185"/>
        </w:tabs>
        <w:jc w:val="both"/>
      </w:pPr>
    </w:p>
    <w:p w:rsidR="00DC1C60" w:rsidRDefault="00DC1C60" w:rsidP="00DC1C60">
      <w:pPr>
        <w:tabs>
          <w:tab w:val="left" w:pos="7185"/>
        </w:tabs>
        <w:jc w:val="both"/>
        <w:rPr>
          <w:b/>
        </w:rPr>
      </w:pPr>
      <w:r>
        <w:rPr>
          <w:b/>
        </w:rPr>
        <w:t>1.</w:t>
      </w:r>
      <w:r>
        <w:t xml:space="preserve"> </w:t>
      </w:r>
      <w:r>
        <w:rPr>
          <w:b/>
        </w:rPr>
        <w:t xml:space="preserve">Otvorenie </w:t>
      </w:r>
      <w:r>
        <w:t>–</w:t>
      </w:r>
      <w:r>
        <w:rPr>
          <w:b/>
        </w:rPr>
        <w:t xml:space="preserve"> </w:t>
      </w:r>
      <w:r>
        <w:t xml:space="preserve"> zasadnutie obecného zastupiteľstva otvoril starosta p. Ing. Rastislav Krajčík /ďalej len „starosta“/, privítal prítomných a oboznámil ich s programom zasadnutia. Skonštatoval, že obecné zastupiteľstvo je uznášaniaschopné.</w:t>
      </w:r>
    </w:p>
    <w:p w:rsidR="00DC1C60" w:rsidRDefault="00DC1C60" w:rsidP="00DC1C60">
      <w:pPr>
        <w:tabs>
          <w:tab w:val="left" w:pos="7185"/>
        </w:tabs>
        <w:jc w:val="both"/>
      </w:pPr>
    </w:p>
    <w:p w:rsidR="00DC1C60" w:rsidRDefault="00DC1C60" w:rsidP="00DC1C60">
      <w:pPr>
        <w:tabs>
          <w:tab w:val="left" w:pos="7185"/>
        </w:tabs>
        <w:jc w:val="both"/>
        <w:rPr>
          <w:bCs/>
        </w:rPr>
      </w:pPr>
      <w:r>
        <w:rPr>
          <w:b/>
          <w:bCs/>
        </w:rPr>
        <w:t>2. Voľba návrhovej komisie a overovateľa zápisnice</w:t>
      </w:r>
      <w:r>
        <w:rPr>
          <w:bCs/>
        </w:rPr>
        <w:t xml:space="preserve"> </w:t>
      </w:r>
    </w:p>
    <w:p w:rsidR="00DC1C60" w:rsidRDefault="00DC1C60" w:rsidP="00DC1C60">
      <w:pPr>
        <w:tabs>
          <w:tab w:val="left" w:pos="7185"/>
        </w:tabs>
        <w:jc w:val="both"/>
      </w:pPr>
      <w:r>
        <w:t>–</w:t>
      </w:r>
      <w:r>
        <w:rPr>
          <w:b/>
        </w:rPr>
        <w:t xml:space="preserve"> </w:t>
      </w:r>
      <w:r>
        <w:t>do návrhovej komisie boli navrhnutí p. Juraj Poliak a p. Jozef Filo, za  overovateľa bol určený p. Matej Gajdoš</w:t>
      </w:r>
    </w:p>
    <w:p w:rsidR="00DC1C60" w:rsidRDefault="00DC1C60" w:rsidP="00DC1C60">
      <w:pPr>
        <w:tabs>
          <w:tab w:val="left" w:pos="7185"/>
        </w:tabs>
        <w:jc w:val="both"/>
      </w:pPr>
      <w:r>
        <w:t>Všetky materiály potrebné k zasadnutiu boli poslancom vopred zaslané elektronickou poštou.</w:t>
      </w:r>
    </w:p>
    <w:p w:rsidR="00DC1C60" w:rsidRDefault="00DC1C60" w:rsidP="00DC1C60">
      <w:pPr>
        <w:jc w:val="both"/>
        <w:rPr>
          <w:bCs/>
        </w:rPr>
      </w:pPr>
    </w:p>
    <w:p w:rsidR="00DC1C60" w:rsidRDefault="00DC1C60" w:rsidP="00DC1C60">
      <w:pPr>
        <w:jc w:val="both"/>
        <w:rPr>
          <w:b/>
        </w:rPr>
      </w:pPr>
      <w:r>
        <w:rPr>
          <w:b/>
          <w:bCs/>
        </w:rPr>
        <w:t>3. Schválenie programu zasadnutia</w:t>
      </w:r>
      <w:r>
        <w:rPr>
          <w:b/>
        </w:rPr>
        <w:t xml:space="preserve"> </w:t>
      </w:r>
    </w:p>
    <w:p w:rsidR="00DC1C60" w:rsidRDefault="00DC1C60" w:rsidP="00DC1C60">
      <w:pPr>
        <w:jc w:val="both"/>
      </w:pPr>
      <w:r>
        <w:t xml:space="preserve">– pán starosta oboznámil poslancov s programom zasadnutia. Program zasadnutia bol jednohlasne schválený. </w:t>
      </w:r>
    </w:p>
    <w:p w:rsidR="00DC1C60" w:rsidRDefault="00DC1C60" w:rsidP="00DC1C60">
      <w:pPr>
        <w:jc w:val="both"/>
        <w:rPr>
          <w:bCs/>
        </w:rPr>
      </w:pPr>
      <w:r>
        <w:rPr>
          <w:bCs/>
        </w:rPr>
        <w:t xml:space="preserve">Za : p. Blažej Mičuda, p. Jozef Filo, p. Jozef Mateička, a p. Milan Chudý, sl. Mgr. Erika Štefancová, p. Juraj Poliak, p. Matej Gajdoš . Proti : 0. Zdržal sa : 0. </w:t>
      </w:r>
    </w:p>
    <w:p w:rsidR="00DC1C60" w:rsidRDefault="00DC1C60" w:rsidP="00DC1C60">
      <w:pPr>
        <w:jc w:val="both"/>
      </w:pPr>
    </w:p>
    <w:p w:rsidR="00DC1C60" w:rsidRDefault="00DC1C60" w:rsidP="00DC1C60">
      <w:pPr>
        <w:jc w:val="both"/>
        <w:rPr>
          <w:b/>
          <w:bCs/>
        </w:rPr>
      </w:pPr>
      <w:r>
        <w:rPr>
          <w:b/>
          <w:bCs/>
        </w:rPr>
        <w:t xml:space="preserve">4. Kontrola plnenia uznesení </w:t>
      </w:r>
    </w:p>
    <w:p w:rsidR="00DC1C60" w:rsidRDefault="00DC1C60" w:rsidP="00DC1C60">
      <w:r>
        <w:t>Uznesenie obecného zastupiteľstva č. 21/2020 sa plní, a č. 22/2020  a č. 23/2020 sú splnené.</w:t>
      </w:r>
    </w:p>
    <w:p w:rsidR="00DC1C60" w:rsidRDefault="00DC1C60" w:rsidP="00DC1C60">
      <w:pPr>
        <w:rPr>
          <w:bCs/>
          <w:sz w:val="20"/>
          <w:szCs w:val="20"/>
        </w:rPr>
      </w:pPr>
    </w:p>
    <w:p w:rsidR="00DC1C60" w:rsidRDefault="00DC1C60" w:rsidP="00DC1C60">
      <w:pPr>
        <w:rPr>
          <w:b/>
          <w:bCs/>
        </w:rPr>
      </w:pPr>
      <w:r>
        <w:rPr>
          <w:b/>
          <w:bCs/>
        </w:rPr>
        <w:t>5.Návrh na vyradenie a likvidáciu malotraktora s vlekom,, inventárne číslo 047/ou –</w:t>
      </w:r>
    </w:p>
    <w:p w:rsidR="00DC1C60" w:rsidRDefault="00DC1C60" w:rsidP="00DC1C60">
      <w:pPr>
        <w:jc w:val="both"/>
        <w:rPr>
          <w:bCs/>
        </w:rPr>
      </w:pPr>
      <w:r>
        <w:rPr>
          <w:bCs/>
        </w:rPr>
        <w:t xml:space="preserve">Malotraktor s vlečkou bol zakúpený ešte v roku 1994, vzhľadom na jeho technický stav, je potrebné ho vyradiť. Pre potreby obecného úradu je uvedený malotraktor už nevyužiteľný, nakoľko je jeho oprava nerentabilná. Po vyradení by sa malotraktor s vlečkou predal. K vyradeniu bude potrebné zriadiť oceňovaciu komisiu na odpredaj malotraktora s vlečkou.  S vyradením malotraktora všetci poslanci jednohlasne súhlasili. Za : p. Blažej Mičuda, p. Jozef </w:t>
      </w:r>
      <w:r>
        <w:rPr>
          <w:bCs/>
        </w:rPr>
        <w:lastRenderedPageBreak/>
        <w:t xml:space="preserve">Filo, p. Jozef Mateička, a p. Milan Chudý, sl. Mgr. Erika Štefancová, p. Juraj Poliak, p. Matej Gajdoš . Proti : 0. Zdržal sa : 0. </w:t>
      </w:r>
    </w:p>
    <w:p w:rsidR="00DC1C60" w:rsidRDefault="00DC1C60" w:rsidP="00DC1C60">
      <w:pPr>
        <w:rPr>
          <w:bCs/>
        </w:rPr>
      </w:pPr>
      <w:r>
        <w:rPr>
          <w:bCs/>
        </w:rPr>
        <w:t xml:space="preserve">K tomuto bodu bolo prijaté nasledovné uznesenie: </w:t>
      </w:r>
    </w:p>
    <w:p w:rsidR="00DC1C60" w:rsidRDefault="00DC1C60" w:rsidP="00DC1C60">
      <w:pPr>
        <w:rPr>
          <w:b/>
        </w:rPr>
      </w:pPr>
      <w:r>
        <w:rPr>
          <w:b/>
        </w:rPr>
        <w:t>Uznesenie obecného zastupiteľstva č. 24/2020</w:t>
      </w:r>
    </w:p>
    <w:p w:rsidR="00DC1C60" w:rsidRDefault="00DC1C60" w:rsidP="00DC1C60">
      <w:r>
        <w:t>a/ obecné zastupiteľstvo berie na vedomie návrh na vyradenie malotraktora s vlečkou, inventárne číslo 047/ou, ktorý predložila finančná komisia</w:t>
      </w:r>
    </w:p>
    <w:p w:rsidR="00DC1C60" w:rsidRDefault="00DC1C60" w:rsidP="00DC1C60">
      <w:r>
        <w:t>b/ obecné zastupiteľstvo schvaľuje vyradenie malotraktora s vlečkou, inventárne číslo 047/ou</w:t>
      </w:r>
    </w:p>
    <w:p w:rsidR="00DC1C60" w:rsidRDefault="00DC1C60" w:rsidP="00DC1C60">
      <w:r>
        <w:t xml:space="preserve">a schvaľuje ponúknuť ho na predaj </w:t>
      </w:r>
    </w:p>
    <w:p w:rsidR="00DC1C60" w:rsidRDefault="00DC1C60" w:rsidP="00DC1C60">
      <w:r>
        <w:t>c/ obecné zastu</w:t>
      </w:r>
      <w:r>
        <w:t>piteľstvo ukladá zriadiť oceňovaciu komisiu na odpredaj malotraktora s vlečkou</w:t>
      </w:r>
    </w:p>
    <w:p w:rsidR="00DC1C60" w:rsidRDefault="00DC1C60" w:rsidP="00DC1C60"/>
    <w:p w:rsidR="00DC1C60" w:rsidRDefault="00DC1C60" w:rsidP="00DC1C60">
      <w:pPr>
        <w:jc w:val="both"/>
        <w:rPr>
          <w:bCs/>
        </w:rPr>
      </w:pPr>
      <w:r>
        <w:rPr>
          <w:b/>
        </w:rPr>
        <w:t xml:space="preserve">6.Schválenie oceňovacej komisie / spôsob likvidácie majetku / - </w:t>
      </w:r>
      <w:r>
        <w:t xml:space="preserve">členovia obecného zastupiteľstva sa dohodli na zriadení oceňovacej komisie v zložení : predseda – p. Ing. Rastislav Krajčík, členovia p. Jozef Filo a p. Milan Chudý.  S týmto zložením jednohlasne súhlasili všetci členovia zastupiteľstva. Takto zložená komisia zároveň ocení likvidovaný majetok určený na predaj. </w:t>
      </w:r>
      <w:r>
        <w:rPr>
          <w:bCs/>
        </w:rPr>
        <w:t xml:space="preserve">Za : p. Blažej Mičuda, p. Jozef Filo, p. Jozef Mateička, a p. Milan Chudý, sl. Mgr. Erika Štefancová, p. Juraj Poliak, p. Matej Gajdoš . Proti : 0. Zdržal sa : 0. </w:t>
      </w:r>
    </w:p>
    <w:p w:rsidR="00DC1C60" w:rsidRDefault="00DC1C60" w:rsidP="00DC1C60">
      <w:pPr>
        <w:rPr>
          <w:bCs/>
        </w:rPr>
      </w:pPr>
      <w:r>
        <w:rPr>
          <w:bCs/>
        </w:rPr>
        <w:t xml:space="preserve">K tomuto bodu bolo prijaté nasledovné uznesenie: </w:t>
      </w:r>
    </w:p>
    <w:p w:rsidR="00DC1C60" w:rsidRDefault="00DC1C60" w:rsidP="00DC1C60">
      <w:pPr>
        <w:rPr>
          <w:b/>
        </w:rPr>
      </w:pPr>
      <w:r>
        <w:rPr>
          <w:b/>
        </w:rPr>
        <w:t>Uznesenie obecného zastupiteľstva č. 25/2020</w:t>
      </w:r>
    </w:p>
    <w:p w:rsidR="00DC1C60" w:rsidRDefault="00DC1C60" w:rsidP="00DC1C60">
      <w:r>
        <w:t>a/ obecné zastupiteľstvo berie na vedomie schváliť oceňovaciu komisiu</w:t>
      </w:r>
      <w:r>
        <w:rPr>
          <w:rFonts w:ascii="Arial Narrow" w:hAnsi="Arial Narrow"/>
          <w:bCs/>
        </w:rPr>
        <w:t xml:space="preserve"> </w:t>
      </w:r>
      <w:r>
        <w:rPr>
          <w:bCs/>
        </w:rPr>
        <w:t>v zložení : predseda – p. Ing. Rastislav Krajčík, členovia - p. Jozef Filo a p. Milan Chudý</w:t>
      </w:r>
    </w:p>
    <w:p w:rsidR="00DC1C60" w:rsidRDefault="00DC1C60" w:rsidP="00DC1C60">
      <w:pPr>
        <w:rPr>
          <w:bCs/>
        </w:rPr>
      </w:pPr>
      <w:r>
        <w:rPr>
          <w:bCs/>
        </w:rPr>
        <w:t>b/ obecné zastupiteľstvo schvaľuje oceňovaciu komisiu v zložení : predseda p. Ing. Rastislav Krajčík, členovia - p. Jozef Filo a p. Milan Chudý</w:t>
      </w:r>
    </w:p>
    <w:p w:rsidR="00DC1C60" w:rsidRDefault="00DC1C60" w:rsidP="00DC1C60">
      <w:pPr>
        <w:rPr>
          <w:bCs/>
        </w:rPr>
      </w:pPr>
      <w:r>
        <w:rPr>
          <w:bCs/>
        </w:rPr>
        <w:t>c/ obecné zastupiteľstvo ukladá komisii oceniť likvidovaný majetok</w:t>
      </w:r>
    </w:p>
    <w:p w:rsidR="00DC1C60" w:rsidRDefault="00DC1C60" w:rsidP="00DC1C60">
      <w:pPr>
        <w:rPr>
          <w:bCs/>
        </w:rPr>
      </w:pPr>
    </w:p>
    <w:p w:rsidR="00DC1C60" w:rsidRDefault="00DC1C60" w:rsidP="00DC1C60">
      <w:pPr>
        <w:rPr>
          <w:bCs/>
        </w:rPr>
      </w:pPr>
      <w:r>
        <w:rPr>
          <w:b/>
          <w:bCs/>
        </w:rPr>
        <w:t xml:space="preserve">7.Ocenenie malotraktora určeného na predaj – </w:t>
      </w:r>
      <w:r>
        <w:rPr>
          <w:bCs/>
        </w:rPr>
        <w:t>na základe záujmu o malotraktor s vlečkou bolo potrebné tento oceniť. Komisia na to určená dala návrh predať malotraktor s vlečkou vo výške 100 €. Poslanci obecného zastupiteľstva s navrhnutou cenou likvidačnej komisie jednohlasne súhlasili.</w:t>
      </w:r>
    </w:p>
    <w:p w:rsidR="00DC1C60" w:rsidRDefault="00DC1C60" w:rsidP="00DC1C60">
      <w:pPr>
        <w:jc w:val="both"/>
        <w:rPr>
          <w:bCs/>
        </w:rPr>
      </w:pPr>
      <w:r>
        <w:rPr>
          <w:bCs/>
        </w:rPr>
        <w:t xml:space="preserve">Za : p. Blažej Mičuda, p. Jozef Filo, p. Jozef Mateička, a p. Milan Chudý, sl. Mgr. Erika Štefancová, p. Juraj Poliak, p. Matej Gajdoš . Proti : 0. Zdržal sa : 0. </w:t>
      </w:r>
    </w:p>
    <w:p w:rsidR="00DC1C60" w:rsidRDefault="00DC1C60" w:rsidP="00DC1C60">
      <w:pPr>
        <w:rPr>
          <w:bCs/>
        </w:rPr>
      </w:pPr>
      <w:r>
        <w:rPr>
          <w:bCs/>
        </w:rPr>
        <w:t xml:space="preserve">K tomuto bodu bolo prijaté nasledovné uznesenie: </w:t>
      </w:r>
    </w:p>
    <w:p w:rsidR="00DC1C60" w:rsidRDefault="00DC1C60" w:rsidP="00DC1C60">
      <w:pPr>
        <w:rPr>
          <w:b/>
          <w:bCs/>
        </w:rPr>
      </w:pPr>
      <w:r>
        <w:rPr>
          <w:b/>
          <w:bCs/>
        </w:rPr>
        <w:t>Uznesenie obecného zastupiteľstva č. 27/2020</w:t>
      </w:r>
    </w:p>
    <w:p w:rsidR="00DC1C60" w:rsidRDefault="00DC1C60" w:rsidP="00DC1C60">
      <w:pPr>
        <w:rPr>
          <w:bCs/>
        </w:rPr>
      </w:pPr>
      <w:r>
        <w:rPr>
          <w:bCs/>
        </w:rPr>
        <w:t xml:space="preserve">a/ obecné zastupiteľstvo </w:t>
      </w:r>
      <w:r>
        <w:rPr>
          <w:bCs/>
        </w:rPr>
        <w:t>berie na vedomie žiadosť o odpre</w:t>
      </w:r>
      <w:r>
        <w:rPr>
          <w:bCs/>
        </w:rPr>
        <w:t>daj nepojazdného malotraktora s vlečkou</w:t>
      </w:r>
    </w:p>
    <w:p w:rsidR="00DC1C60" w:rsidRDefault="00DC1C60" w:rsidP="00DC1C60">
      <w:pPr>
        <w:rPr>
          <w:bCs/>
        </w:rPr>
      </w:pPr>
      <w:r>
        <w:rPr>
          <w:bCs/>
        </w:rPr>
        <w:t>b/ obecné zastupiteľstvo schvaľuje odpredať nepojazdný malotraktor s vlečkou vo výške 100€</w:t>
      </w:r>
    </w:p>
    <w:p w:rsidR="00DC1C60" w:rsidRDefault="00DC1C60" w:rsidP="00DC1C60">
      <w:pPr>
        <w:rPr>
          <w:bCs/>
        </w:rPr>
      </w:pPr>
      <w:r>
        <w:rPr>
          <w:bCs/>
        </w:rPr>
        <w:t>c/ obecné zastupiteľstvo ukladá vyhotoviť zmluvu o predaji nepojazdného malotraktora s vlečkou</w:t>
      </w:r>
    </w:p>
    <w:p w:rsidR="00DC1C60" w:rsidRDefault="00DC1C60" w:rsidP="00DC1C60">
      <w:pPr>
        <w:rPr>
          <w:bCs/>
        </w:rPr>
      </w:pPr>
    </w:p>
    <w:p w:rsidR="00DC1C60" w:rsidRDefault="00DC1C60" w:rsidP="00DC1C60">
      <w:pPr>
        <w:rPr>
          <w:bCs/>
        </w:rPr>
      </w:pPr>
      <w:r>
        <w:rPr>
          <w:b/>
          <w:bCs/>
        </w:rPr>
        <w:t xml:space="preserve">8.Žiadosť na odpredaj nepojazdného malotraktora s vlečkou – </w:t>
      </w:r>
      <w:r>
        <w:rPr>
          <w:bCs/>
        </w:rPr>
        <w:t>o malotraktor prejavil záujem p. Bc. Pavol Filo. Keďže malotraktor s vlečkou bol už ocenený, poslanci jednohlasne súhlasili s odpredajom v schválenej výške. Žiadosť p. Filu tvorí prílohu zápisnice.</w:t>
      </w:r>
    </w:p>
    <w:p w:rsidR="00DC1C60" w:rsidRDefault="00DC1C60" w:rsidP="00DC1C60">
      <w:pPr>
        <w:jc w:val="both"/>
        <w:rPr>
          <w:bCs/>
        </w:rPr>
      </w:pPr>
      <w:r>
        <w:rPr>
          <w:bCs/>
        </w:rPr>
        <w:t xml:space="preserve">Za : p. Blažej Mičuda, p. Jozef Filo, p. Jozef Mateička, a p. Milan Chudý, sl. Mgr. Erika Štefancová, p. Juraj Poliak, p. Matej Gajdoš . Proti : 0. Zdržal sa : 0. </w:t>
      </w:r>
    </w:p>
    <w:p w:rsidR="00DC1C60" w:rsidRDefault="00DC1C60" w:rsidP="00DC1C60">
      <w:pPr>
        <w:rPr>
          <w:bCs/>
        </w:rPr>
      </w:pPr>
      <w:r>
        <w:rPr>
          <w:bCs/>
        </w:rPr>
        <w:t xml:space="preserve">K tomuto bodu bolo prijaté nasledovné uznesenie : </w:t>
      </w:r>
    </w:p>
    <w:p w:rsidR="00DC1C60" w:rsidRDefault="00DC1C60" w:rsidP="00DC1C60">
      <w:pPr>
        <w:rPr>
          <w:b/>
          <w:bCs/>
        </w:rPr>
      </w:pPr>
      <w:r>
        <w:rPr>
          <w:b/>
          <w:bCs/>
        </w:rPr>
        <w:t>Uznesenie obecného zastupiteľstva č. 27/2020</w:t>
      </w:r>
    </w:p>
    <w:p w:rsidR="00DC1C60" w:rsidRDefault="00DC1C60" w:rsidP="00DC1C60">
      <w:pPr>
        <w:rPr>
          <w:bCs/>
        </w:rPr>
      </w:pPr>
      <w:r>
        <w:rPr>
          <w:bCs/>
        </w:rPr>
        <w:t xml:space="preserve">a/ obecné zastupiteľstvo </w:t>
      </w:r>
      <w:r>
        <w:rPr>
          <w:bCs/>
        </w:rPr>
        <w:t>berie na vedomie žiadosť o odpre</w:t>
      </w:r>
      <w:r>
        <w:rPr>
          <w:bCs/>
        </w:rPr>
        <w:t>daj nepojazdného malotraktora s vlečkou</w:t>
      </w:r>
    </w:p>
    <w:p w:rsidR="00DC1C60" w:rsidRDefault="00DC1C60" w:rsidP="00DC1C60">
      <w:pPr>
        <w:rPr>
          <w:bCs/>
        </w:rPr>
      </w:pPr>
      <w:r>
        <w:rPr>
          <w:bCs/>
        </w:rPr>
        <w:t>b/ obecné zastupiteľstvo schvaľuje odpredať nepojazdný malotraktor s vlečkou vo výške 100€</w:t>
      </w:r>
    </w:p>
    <w:p w:rsidR="00DC1C60" w:rsidRDefault="00DC1C60" w:rsidP="00DC1C60">
      <w:pPr>
        <w:rPr>
          <w:bCs/>
        </w:rPr>
      </w:pPr>
      <w:r>
        <w:rPr>
          <w:bCs/>
        </w:rPr>
        <w:lastRenderedPageBreak/>
        <w:t>c/ obecné zastupiteľstvo ukladá vyhotoviť zmluvu o predaji nepojazdného malotraktora s vlečkou</w:t>
      </w:r>
    </w:p>
    <w:p w:rsidR="00DC1C60" w:rsidRDefault="00DC1C60" w:rsidP="00DC1C60">
      <w:pPr>
        <w:rPr>
          <w:b/>
          <w:bCs/>
        </w:rPr>
      </w:pPr>
    </w:p>
    <w:p w:rsidR="00DC1C60" w:rsidRDefault="00DC1C60" w:rsidP="00DC1C60">
      <w:pPr>
        <w:tabs>
          <w:tab w:val="left" w:pos="720"/>
        </w:tabs>
        <w:rPr>
          <w:bCs/>
        </w:rPr>
      </w:pPr>
      <w:r>
        <w:rPr>
          <w:b/>
          <w:bCs/>
        </w:rPr>
        <w:t xml:space="preserve">9.Úprava rozpočtu k 31.08.2020, rozpočtové opatrenie č. 4 – </w:t>
      </w:r>
      <w:r>
        <w:rPr>
          <w:bCs/>
        </w:rPr>
        <w:t>úprava rozpočtu bola zaslaná všetkým v dostatočnom predstihu. Úprava sa týkala predovšetkým odpadov, konkrétne</w:t>
      </w:r>
    </w:p>
    <w:p w:rsidR="00DC1C60" w:rsidRDefault="00DC1C60" w:rsidP="00DC1C60">
      <w:pPr>
        <w:tabs>
          <w:tab w:val="left" w:pos="720"/>
        </w:tabs>
        <w:rPr>
          <w:bCs/>
        </w:rPr>
      </w:pPr>
      <w:r>
        <w:rPr>
          <w:bCs/>
        </w:rPr>
        <w:t>drobného stavebného odpadu, urbanistickej štúdie, projektu a rekonštrukcie miestnej materskej školy.</w:t>
      </w:r>
    </w:p>
    <w:p w:rsidR="00DC1C60" w:rsidRDefault="00DC1C60" w:rsidP="00DC1C60">
      <w:pPr>
        <w:jc w:val="both"/>
        <w:rPr>
          <w:bCs/>
        </w:rPr>
      </w:pPr>
      <w:r>
        <w:rPr>
          <w:bCs/>
        </w:rPr>
        <w:t>Poslanci s úpravou rozpočt</w:t>
      </w:r>
      <w:r>
        <w:rPr>
          <w:bCs/>
        </w:rPr>
        <w:t>u jednohlasne súhlasili. Úprava</w:t>
      </w:r>
      <w:r>
        <w:rPr>
          <w:bCs/>
        </w:rPr>
        <w:t xml:space="preserve"> rozpočtu tvorí prílohu zápisnice.</w:t>
      </w:r>
    </w:p>
    <w:p w:rsidR="00DC1C60" w:rsidRDefault="00DC1C60" w:rsidP="00DC1C60">
      <w:pPr>
        <w:jc w:val="both"/>
        <w:rPr>
          <w:bCs/>
        </w:rPr>
      </w:pPr>
      <w:r>
        <w:rPr>
          <w:bCs/>
        </w:rPr>
        <w:t xml:space="preserve">Za : p. Blažej Mičuda, p. Jozef Filo, p. Jozef Mateička, a p. Milan Chudý, sl. Mgr. Erika Štefancová, p. Juraj Poliak, p. Matej Gajdoš . Proti : 0. Zdržal sa : 0. </w:t>
      </w:r>
    </w:p>
    <w:p w:rsidR="00DC1C60" w:rsidRDefault="00DC1C60" w:rsidP="00DC1C60">
      <w:pPr>
        <w:rPr>
          <w:bCs/>
        </w:rPr>
      </w:pPr>
      <w:r>
        <w:rPr>
          <w:bCs/>
        </w:rPr>
        <w:t xml:space="preserve">K tomuto bodu bolo prijaté nasledovné uznesenie : </w:t>
      </w:r>
    </w:p>
    <w:p w:rsidR="00DC1C60" w:rsidRDefault="00DC1C60" w:rsidP="00DC1C60">
      <w:pPr>
        <w:rPr>
          <w:b/>
        </w:rPr>
      </w:pPr>
      <w:r>
        <w:rPr>
          <w:b/>
        </w:rPr>
        <w:t>Uznesenie obecného zastupiteľstva č. 28/2020</w:t>
      </w:r>
    </w:p>
    <w:p w:rsidR="00DC1C60" w:rsidRDefault="00DC1C60" w:rsidP="00DC1C60">
      <w:r>
        <w:t>a/ obecné zastupiteľstvo berie na vedomie úpravu rozpočtu k 31.10.2020, rozpočtové opatrenie č. 4</w:t>
      </w:r>
    </w:p>
    <w:p w:rsidR="00DC1C60" w:rsidRDefault="00DC1C60" w:rsidP="00DC1C60">
      <w:r>
        <w:t>b/ obecné zastupiteľstvo schvaľuje úpravu rozpočtu k 31.10.2020, rozpočtové opatrenie č. 4</w:t>
      </w:r>
    </w:p>
    <w:p w:rsidR="00DC1C60" w:rsidRDefault="00DC1C60" w:rsidP="00DC1C60">
      <w:r>
        <w:t>c/ obecné zastupiteľstvo ukladá</w:t>
      </w:r>
      <w:r>
        <w:t xml:space="preserve"> riadiť sa v zmysle schváleného rozpočtu</w:t>
      </w:r>
    </w:p>
    <w:p w:rsidR="00DC1C60" w:rsidRDefault="00DC1C60" w:rsidP="00DC1C60"/>
    <w:p w:rsidR="00DC1C60" w:rsidRDefault="00DC1C60" w:rsidP="00DC1C60">
      <w:r>
        <w:rPr>
          <w:b/>
          <w:bCs/>
        </w:rPr>
        <w:t xml:space="preserve">10.  Žiadosť o návratnú bezúročnú výpomoc v roku 2020 – </w:t>
      </w:r>
      <w:r>
        <w:rPr>
          <w:bCs/>
        </w:rPr>
        <w:t>informáciu ohľadom získania návratnej bezúročnej výpomoci z Ministerstva financií podal p. starosta. Hlavná kontrolórka podala k návratnej pôžičke stanovisko. Išlo by o kompenzáciu výpadku dane z príjmov fyzických osôb v roku 2020. Finančné prostriedky sa môžu použiť na prevádzkové náklady. Pán Chudý sa spýtal, či pôžičku obec naozaj potrebuje, čo treba zvážiť, nakoľko je s prijatím pôžičky spojená administratíva a okrem toho bude treba pôžičku do k</w:t>
      </w:r>
      <w:r>
        <w:rPr>
          <w:bCs/>
        </w:rPr>
        <w:t>o</w:t>
      </w:r>
      <w:r>
        <w:rPr>
          <w:bCs/>
        </w:rPr>
        <w:t xml:space="preserve">nca kalendárneho roka aj zúčtovať. Pán starosta vysvetlil, na čo by sa pôžička využila.  Poslanci s prijatím tejto pôžičky jednohlasne súhlasili. </w:t>
      </w:r>
    </w:p>
    <w:p w:rsidR="00DC1C60" w:rsidRDefault="00DC1C60" w:rsidP="00DC1C60">
      <w:pPr>
        <w:jc w:val="both"/>
        <w:rPr>
          <w:bCs/>
        </w:rPr>
      </w:pPr>
      <w:r>
        <w:rPr>
          <w:bCs/>
        </w:rPr>
        <w:t xml:space="preserve">Za : p. Blažej Mičuda, p. Jozef Filo, p. Jozef Mateička, a p. Milan Chudý, sl. Mgr. Erika Štefancová, p. Juraj Poliak, p. Matej Gajdoš . Proti : 0. Zdržal sa : 0. </w:t>
      </w:r>
    </w:p>
    <w:p w:rsidR="00DC1C60" w:rsidRDefault="00DC1C60" w:rsidP="00DC1C60">
      <w:pPr>
        <w:rPr>
          <w:bCs/>
        </w:rPr>
      </w:pPr>
      <w:r>
        <w:rPr>
          <w:bCs/>
        </w:rPr>
        <w:t>K tomuto bodu bolo prijaté nasledovné uznesenie :</w:t>
      </w:r>
    </w:p>
    <w:p w:rsidR="00DC1C60" w:rsidRDefault="00DC1C60" w:rsidP="00DC1C60">
      <w:pPr>
        <w:rPr>
          <w:b/>
        </w:rPr>
      </w:pPr>
      <w:r>
        <w:rPr>
          <w:b/>
        </w:rPr>
        <w:t>Uznesenie obecného zastupiteľstva č. 29/2020</w:t>
      </w:r>
    </w:p>
    <w:p w:rsidR="00DC1C60" w:rsidRDefault="00DC1C60" w:rsidP="00DC1C60">
      <w:r>
        <w:t>a/ obecné zastupiteľstvo berie na vedomie stanovisko hlavného kontrolóra k návratnej finančnej výpomoci z MF</w:t>
      </w:r>
      <w:r>
        <w:rPr>
          <w:sz w:val="20"/>
          <w:szCs w:val="20"/>
        </w:rPr>
        <w:t xml:space="preserve"> </w:t>
      </w:r>
      <w:r>
        <w:t>SR</w:t>
      </w:r>
    </w:p>
    <w:p w:rsidR="00DC1C60" w:rsidRDefault="00DC1C60" w:rsidP="00DC1C60">
      <w:r>
        <w:t>b/ obecné zastupiteľstvo schvaľuje prijatie návratnej finančnej výpomoci na kompen</w:t>
      </w:r>
      <w:r>
        <w:t>z</w:t>
      </w:r>
      <w:r>
        <w:t>áciu výpadku dane z príjmov fyzických osôb v roku 2020 vo výške 14 000 €</w:t>
      </w:r>
    </w:p>
    <w:p w:rsidR="00DC1C60" w:rsidRDefault="00DC1C60" w:rsidP="00DC1C60">
      <w:r>
        <w:t>c/ obecné zastupiteľstvo ukladá spracovať žiadosť o návratnú finančnú výpomoc a vykonať všetky úkony potrebné k jej zabezpečeniu.</w:t>
      </w:r>
    </w:p>
    <w:p w:rsidR="00DC1C60" w:rsidRDefault="00DC1C60" w:rsidP="00DC1C60">
      <w:pPr>
        <w:rPr>
          <w:bCs/>
        </w:rPr>
      </w:pPr>
    </w:p>
    <w:p w:rsidR="00DC1C60" w:rsidRDefault="00DC1C60" w:rsidP="00DC1C60">
      <w:pPr>
        <w:rPr>
          <w:bCs/>
        </w:rPr>
      </w:pPr>
      <w:r>
        <w:rPr>
          <w:b/>
          <w:bCs/>
        </w:rPr>
        <w:t xml:space="preserve">11.  Schválenie urbanistickej štúdie IBV „Lipovka“ /350 € + DPH = 420 €/ - </w:t>
      </w:r>
      <w:r>
        <w:rPr>
          <w:bCs/>
        </w:rPr>
        <w:t>vzhľadom k neustále stúpajúcej požiadavke stavať rodinné domy v časti „Lipovka“ ,  je potrebné schváliť urbanistickú štúdiu. Ide o spracovanie štúdie potrebnej pri stavbe viac ako 5 domov v určitej lokalite. Finančné prostriedky na vypracovanie štúdie už sú zahrnuté v úprave rozpočtu, rozpočtové opatrenie č. 4. Poslanci so schválením urbanistickej štúdie jednohlasne súhlasili.</w:t>
      </w:r>
    </w:p>
    <w:p w:rsidR="00DC1C60" w:rsidRDefault="00DC1C60" w:rsidP="00DC1C60">
      <w:pPr>
        <w:jc w:val="both"/>
        <w:rPr>
          <w:bCs/>
        </w:rPr>
      </w:pPr>
      <w:r>
        <w:rPr>
          <w:bCs/>
        </w:rPr>
        <w:t xml:space="preserve">Za : p. Blažej Mičuda, p. Jozef Filo, p. Jozef Mateička, a p. Milan Chudý, sl. Mgr. Erika Štefancová, p. Juraj Poliak, p. Matej Gajdoš . Proti : 0. Zdržal sa : 0. </w:t>
      </w:r>
    </w:p>
    <w:p w:rsidR="00DC1C60" w:rsidRDefault="00DC1C60" w:rsidP="00DC1C60">
      <w:pPr>
        <w:rPr>
          <w:bCs/>
        </w:rPr>
      </w:pPr>
      <w:r>
        <w:rPr>
          <w:bCs/>
        </w:rPr>
        <w:t>K tomuto bodu bolo prijaté nasledovné uznesenie :</w:t>
      </w:r>
    </w:p>
    <w:p w:rsidR="00DC1C60" w:rsidRDefault="00DC1C60" w:rsidP="00DC1C60">
      <w:pPr>
        <w:rPr>
          <w:b/>
        </w:rPr>
      </w:pPr>
      <w:r>
        <w:rPr>
          <w:b/>
        </w:rPr>
        <w:t>Uznesenie obecného zastupiteľstva č. 31/2020</w:t>
      </w:r>
    </w:p>
    <w:p w:rsidR="00DC1C60" w:rsidRDefault="00DC1C60" w:rsidP="00DC1C60">
      <w:r>
        <w:t xml:space="preserve">a/ obecné zastupiteľstvo berie na vedomie urbanistickú štúdiu IBV „Lipovka“ </w:t>
      </w:r>
    </w:p>
    <w:p w:rsidR="00DC1C60" w:rsidRDefault="00DC1C60" w:rsidP="00DC1C60">
      <w:r>
        <w:t xml:space="preserve">b/ obecné zastupiteľstvo schvaľuje urbanistickú štúdiu IBV „Lipovka“ </w:t>
      </w:r>
    </w:p>
    <w:p w:rsidR="00DC1C60" w:rsidRDefault="00DC1C60" w:rsidP="00DC1C60">
      <w:r>
        <w:t>c/ obecné zastupiteľstvo ukladá riadiť sa v zmysle urbanistickej štúdie</w:t>
      </w:r>
    </w:p>
    <w:p w:rsidR="00DC1C60" w:rsidRDefault="00DC1C60" w:rsidP="00DC1C60">
      <w:pPr>
        <w:rPr>
          <w:bCs/>
        </w:rPr>
      </w:pPr>
    </w:p>
    <w:p w:rsidR="00DC1C60" w:rsidRDefault="00DC1C60" w:rsidP="00DC1C60">
      <w:pPr>
        <w:rPr>
          <w:b/>
          <w:bCs/>
        </w:rPr>
      </w:pPr>
      <w:r>
        <w:rPr>
          <w:b/>
          <w:bCs/>
        </w:rPr>
        <w:lastRenderedPageBreak/>
        <w:t>12.Rôzne, diskusia</w:t>
      </w:r>
    </w:p>
    <w:p w:rsidR="00DC1C60" w:rsidRDefault="00DC1C60" w:rsidP="00DC1C60">
      <w:pPr>
        <w:rPr>
          <w:b/>
          <w:bCs/>
        </w:rPr>
      </w:pPr>
      <w:r>
        <w:rPr>
          <w:b/>
          <w:bCs/>
        </w:rPr>
        <w:t>p. starosta</w:t>
      </w:r>
    </w:p>
    <w:p w:rsidR="00DC1C60" w:rsidRDefault="00DC1C60" w:rsidP="00DC1C60">
      <w:pPr>
        <w:rPr>
          <w:bCs/>
        </w:rPr>
      </w:pPr>
      <w:r>
        <w:rPr>
          <w:bCs/>
        </w:rPr>
        <w:t>- informoval o havarijnom stave spoločného verejného vodovodu, o potrebe tento stav riešiť. Ekologické stavby už predložili aj súhrnný list rozpočtu a to v celkovej výške 60 335,63 € pre obe obce, teda Tuchyňu aj Mikušovce.</w:t>
      </w:r>
    </w:p>
    <w:p w:rsidR="00DC1C60" w:rsidRDefault="00DC1C60" w:rsidP="00DC1C60">
      <w:pPr>
        <w:rPr>
          <w:bCs/>
        </w:rPr>
      </w:pPr>
      <w:r>
        <w:rPr>
          <w:bCs/>
        </w:rPr>
        <w:t>- ďalej informoval o žiadosti p. Bc. Filu o zakúpenie vyradeného malotraktora s vlečkou</w:t>
      </w:r>
    </w:p>
    <w:p w:rsidR="00DC1C60" w:rsidRDefault="00DC1C60" w:rsidP="00DC1C60">
      <w:pPr>
        <w:rPr>
          <w:bCs/>
        </w:rPr>
      </w:pPr>
      <w:r>
        <w:rPr>
          <w:bCs/>
        </w:rPr>
        <w:t>- pri zhotovení diela – „premostenie pre peších“ pri Zvonici došlo pri výpočte k pochybeniu zo strany zhotoviteľa, teda Ekologických stavieb Považská Bystrica celkom vo výške o </w:t>
      </w:r>
    </w:p>
    <w:p w:rsidR="00DC1C60" w:rsidRDefault="00DC1C60" w:rsidP="00DC1C60">
      <w:pPr>
        <w:rPr>
          <w:bCs/>
        </w:rPr>
      </w:pPr>
      <w:r>
        <w:rPr>
          <w:bCs/>
        </w:rPr>
        <w:t>0,05 € viac ako bolo uvedené v zmluve o dielo. Z tohto dôvodu nesedela na faktúre celková suma o vyššie spomenutú čiastku</w:t>
      </w:r>
    </w:p>
    <w:p w:rsidR="00DC1C60" w:rsidRDefault="00DC1C60" w:rsidP="00DC1C60">
      <w:pPr>
        <w:rPr>
          <w:bCs/>
        </w:rPr>
      </w:pPr>
      <w:r>
        <w:rPr>
          <w:bCs/>
        </w:rPr>
        <w:t xml:space="preserve">- obec zaslala žiadosť o výrub 2 ks stromov : 1 ks  lipa pri </w:t>
      </w:r>
      <w:r>
        <w:rPr>
          <w:bCs/>
        </w:rPr>
        <w:t>i</w:t>
      </w:r>
      <w:r>
        <w:rPr>
          <w:bCs/>
        </w:rPr>
        <w:t xml:space="preserve">hrisku, ktorá je už spráchnivelá a ohrozuje nielen okoloidúcich, hráčov, ale i divákov a 1 ks smrek pichľavý pri miestnej základnej škole, ktorý sa nachádza vo dvore a jeho konáre ohrozujú elektrické a telekomunikačné vedenie, zasahujú do strechy základnej školy a korene tiež </w:t>
      </w:r>
      <w:r>
        <w:rPr>
          <w:bCs/>
        </w:rPr>
        <w:t>ohrozujú statiku plotu budovy zá</w:t>
      </w:r>
      <w:r>
        <w:rPr>
          <w:bCs/>
        </w:rPr>
        <w:t>kladnej školy. Po výrube bude potrebné konáre a celkovo drevo odviezť. Požiadal p. Mateja Gajdoša o spoluprácu</w:t>
      </w:r>
    </w:p>
    <w:p w:rsidR="00DC1C60" w:rsidRDefault="00DC1C60" w:rsidP="00DC1C60">
      <w:pPr>
        <w:rPr>
          <w:bCs/>
        </w:rPr>
      </w:pPr>
      <w:r>
        <w:rPr>
          <w:bCs/>
        </w:rPr>
        <w:t>- informoval o pripravovanej 1. fáze rekonštrukcie a modernizácie objektu materskej školy</w:t>
      </w:r>
    </w:p>
    <w:p w:rsidR="00DC1C60" w:rsidRDefault="00DC1C60" w:rsidP="00DC1C60">
      <w:pPr>
        <w:rPr>
          <w:bCs/>
        </w:rPr>
      </w:pPr>
      <w:r>
        <w:rPr>
          <w:bCs/>
        </w:rPr>
        <w:t>- ďalej informoval, že pri opatrovateľskej službe bola v zákone zmena, t.j. každá opatrovateľka musí mať nadradeného s vysokoškolským vzdelaním, teda p. starosta spĺňa túto požiadavku a bezodplatne previedol túto funkciu na seba</w:t>
      </w:r>
    </w:p>
    <w:p w:rsidR="00DC1C60" w:rsidRDefault="00DC1C60" w:rsidP="00DC1C60">
      <w:pPr>
        <w:rPr>
          <w:bCs/>
        </w:rPr>
      </w:pPr>
      <w:r>
        <w:rPr>
          <w:bCs/>
        </w:rPr>
        <w:t>- budúci rok bude možné zapojiť sa do výzvy a zakúpi sa rolovacia brána na budovu požiarnej zbrojnice</w:t>
      </w:r>
    </w:p>
    <w:p w:rsidR="00DC1C60" w:rsidRDefault="00DC1C60" w:rsidP="00DC1C60">
      <w:pPr>
        <w:rPr>
          <w:bCs/>
        </w:rPr>
      </w:pPr>
      <w:r>
        <w:rPr>
          <w:bCs/>
        </w:rPr>
        <w:t>. upozornil na prepadnutie miestnej komunikácie pri RD č. 107 od rieky a potrebu vyriešiť uvedený stav</w:t>
      </w:r>
    </w:p>
    <w:p w:rsidR="00DC1C60" w:rsidRDefault="00DC1C60" w:rsidP="00DC1C60">
      <w:pPr>
        <w:rPr>
          <w:bCs/>
        </w:rPr>
      </w:pPr>
      <w:r>
        <w:rPr>
          <w:b/>
          <w:bCs/>
        </w:rPr>
        <w:t xml:space="preserve">p. Gábel – </w:t>
      </w:r>
      <w:r>
        <w:rPr>
          <w:bCs/>
        </w:rPr>
        <w:t>podal bližšie informá</w:t>
      </w:r>
      <w:r>
        <w:rPr>
          <w:bCs/>
        </w:rPr>
        <w:t>cie ohľadom urbanistickej štúdie v časti Lipovka. Išlo by  o cca 9 pozemkov. Pri vydávaní stavebných povolení by bol stavebný úrad povinný riadiť sa touto štúdiou. Budúci stavebníci by boli povinní pri vydaní stavebného povolenia uskočiť 2 metre</w:t>
      </w:r>
    </w:p>
    <w:p w:rsidR="00DC1C60" w:rsidRDefault="00DC1C60" w:rsidP="00DC1C60">
      <w:pPr>
        <w:rPr>
          <w:bCs/>
        </w:rPr>
      </w:pPr>
      <w:r>
        <w:rPr>
          <w:b/>
          <w:bCs/>
        </w:rPr>
        <w:t xml:space="preserve">p. Prekopová – </w:t>
      </w:r>
      <w:r>
        <w:rPr>
          <w:bCs/>
        </w:rPr>
        <w:t>poznamenala, že</w:t>
      </w:r>
      <w:r>
        <w:rPr>
          <w:b/>
          <w:bCs/>
        </w:rPr>
        <w:t xml:space="preserve"> </w:t>
      </w:r>
      <w:r>
        <w:rPr>
          <w:bCs/>
        </w:rPr>
        <w:t>niektoré detské prvky sú v priestoroch ihriska v dolnom parku nefunkčné, p. starosta reagoval, že niektoré prvky už boli opravené a znovu sa používaním znefunkčnili</w:t>
      </w:r>
    </w:p>
    <w:p w:rsidR="00DC1C60" w:rsidRDefault="00DC1C60" w:rsidP="00DC1C60">
      <w:pPr>
        <w:rPr>
          <w:bCs/>
        </w:rPr>
      </w:pPr>
      <w:r>
        <w:rPr>
          <w:bCs/>
        </w:rPr>
        <w:t>- na miestnom cintoríne sa nachádzajú pri plote nádoby na odpad, ktoré sú stále preplnené, občania nevyužívajú smetné nádoby, ktoré sú umiestnené aj v zadnej časti cintorína, bude to potrebné častejšie vyprázdniť</w:t>
      </w:r>
    </w:p>
    <w:p w:rsidR="00DC1C60" w:rsidRDefault="00DC1C60" w:rsidP="00DC1C60">
      <w:pPr>
        <w:rPr>
          <w:bCs/>
        </w:rPr>
      </w:pPr>
      <w:r>
        <w:rPr>
          <w:bCs/>
        </w:rPr>
        <w:t>- poukázala na úpravu poľných ciest, ktoré sú častokrát zorané a nedá sa prejsť k svojim pozemkom. Ide napríklad o cestu na Lipovku, cestu pod studničkou pri ihrisku. K tomuto poznamenal p. Gajdoš, že niektoré cesty boli vytvorené občanmi a pri orbe celého pozemku nemôžu tieto chodníky zostať nezorané</w:t>
      </w:r>
    </w:p>
    <w:p w:rsidR="00DC1C60" w:rsidRDefault="00DC1C60" w:rsidP="00DC1C60">
      <w:pPr>
        <w:rPr>
          <w:bCs/>
        </w:rPr>
      </w:pPr>
      <w:r>
        <w:rPr>
          <w:b/>
          <w:bCs/>
        </w:rPr>
        <w:t xml:space="preserve">p. Chudý – </w:t>
      </w:r>
      <w:r>
        <w:rPr>
          <w:bCs/>
        </w:rPr>
        <w:t>spýtal sa na VZN ohľadom nočného kľudu, o jeho vypracovanie bola oslovená hlavná kontrolórka</w:t>
      </w:r>
    </w:p>
    <w:p w:rsidR="00DC1C60" w:rsidRDefault="00DC1C60" w:rsidP="00DC1C60">
      <w:pPr>
        <w:rPr>
          <w:bCs/>
        </w:rPr>
      </w:pPr>
      <w:r>
        <w:rPr>
          <w:bCs/>
        </w:rPr>
        <w:t>- ďalej sa informoval o hlavnej ceste pri základnej škole, ktorú treba reklamovať z dôvodu narušenia, p. starosta už informoval TSK, tieto cesty majú 5 rokov záruku</w:t>
      </w:r>
    </w:p>
    <w:p w:rsidR="00DC1C60" w:rsidRDefault="00DC1C60" w:rsidP="00DC1C60">
      <w:pPr>
        <w:rPr>
          <w:bCs/>
        </w:rPr>
      </w:pPr>
      <w:r>
        <w:rPr>
          <w:bCs/>
        </w:rPr>
        <w:t>- pri obecnom úrade bude potrebné ešte naviesť frézovinu</w:t>
      </w:r>
    </w:p>
    <w:p w:rsidR="00DC1C60" w:rsidRDefault="00DC1C60" w:rsidP="00DC1C60">
      <w:pPr>
        <w:rPr>
          <w:bCs/>
        </w:rPr>
      </w:pPr>
      <w:r>
        <w:rPr>
          <w:b/>
          <w:bCs/>
        </w:rPr>
        <w:t xml:space="preserve">p. Mičuda – </w:t>
      </w:r>
      <w:r>
        <w:rPr>
          <w:bCs/>
        </w:rPr>
        <w:t>spýtal sa na chodník, ktorý vedie popri p. Hrvolovi č.s. 314, ktorý je prepadnutý ešte od zavedenia vodovodnej prípojky do RD č. 314. Bude potrebné upozorniť p. Hrvola, aby dal chodník do pôvodného stavu tak, ako to mal uvedené  písomne v odpovedi na žiadosť o vodovodnú prípojku resp. k pretlačeniu potrubia cez existujúci chodník.</w:t>
      </w:r>
    </w:p>
    <w:p w:rsidR="00DC1C60" w:rsidRDefault="00DC1C60" w:rsidP="00DC1C60">
      <w:pPr>
        <w:tabs>
          <w:tab w:val="left" w:pos="1276"/>
        </w:tabs>
        <w:jc w:val="both"/>
        <w:rPr>
          <w:b/>
          <w:bCs/>
        </w:rPr>
      </w:pPr>
    </w:p>
    <w:p w:rsidR="00DC1C60" w:rsidRDefault="00DC1C60" w:rsidP="00DC1C60">
      <w:pPr>
        <w:tabs>
          <w:tab w:val="left" w:pos="1276"/>
        </w:tabs>
        <w:jc w:val="both"/>
        <w:rPr>
          <w:b/>
          <w:bCs/>
        </w:rPr>
      </w:pPr>
    </w:p>
    <w:p w:rsidR="00DC1C60" w:rsidRDefault="00DC1C60" w:rsidP="00DC1C60">
      <w:pPr>
        <w:tabs>
          <w:tab w:val="left" w:pos="1276"/>
        </w:tabs>
        <w:jc w:val="both"/>
        <w:rPr>
          <w:b/>
          <w:bCs/>
        </w:rPr>
      </w:pPr>
      <w:r>
        <w:rPr>
          <w:b/>
          <w:bCs/>
        </w:rPr>
        <w:lastRenderedPageBreak/>
        <w:t xml:space="preserve">13. Záver - </w:t>
      </w:r>
      <w:r>
        <w:t>pán starosta poďakoval</w:t>
      </w:r>
      <w:r>
        <w:rPr>
          <w:bCs/>
        </w:rPr>
        <w:t xml:space="preserve"> všetkým za účasť na zasadnutí obecného zastupiteľstva a zasadnutie ukončil.</w:t>
      </w:r>
    </w:p>
    <w:p w:rsidR="00DC1C60" w:rsidRDefault="00DC1C60" w:rsidP="00DC1C60">
      <w:pPr>
        <w:rPr>
          <w:sz w:val="22"/>
          <w:szCs w:val="22"/>
        </w:rPr>
      </w:pPr>
    </w:p>
    <w:p w:rsidR="00DC1C60" w:rsidRDefault="00DC1C60" w:rsidP="00DC1C60">
      <w:r>
        <w:t>Zapisovateľ : ............................................</w:t>
      </w:r>
    </w:p>
    <w:p w:rsidR="00DC1C60" w:rsidRDefault="00DC1C60" w:rsidP="00DC1C60"/>
    <w:p w:rsidR="00DC1C60" w:rsidRDefault="00DC1C60" w:rsidP="00DC1C60">
      <w:r>
        <w:t>Overovateľ zápisnice : .............................</w:t>
      </w:r>
    </w:p>
    <w:p w:rsidR="00DC1C60" w:rsidRDefault="00DC1C60" w:rsidP="00DC1C60"/>
    <w:p w:rsidR="00DC1C60" w:rsidRDefault="00DC1C60" w:rsidP="00DC1C60">
      <w:r>
        <w:t>Starosta obce : ......................................</w:t>
      </w:r>
    </w:p>
    <w:p w:rsidR="00DC1C60" w:rsidRDefault="00DC1C60" w:rsidP="00DC1C60">
      <w:pPr>
        <w:tabs>
          <w:tab w:val="left" w:pos="1276"/>
        </w:tabs>
        <w:jc w:val="both"/>
        <w:rPr>
          <w:b/>
          <w:bCs/>
        </w:rPr>
      </w:pPr>
    </w:p>
    <w:p w:rsidR="00DC1C60" w:rsidRDefault="00DC1C60" w:rsidP="00DC1C60">
      <w:pPr>
        <w:rPr>
          <w:b/>
        </w:rPr>
      </w:pPr>
    </w:p>
    <w:p w:rsidR="00DC1C60" w:rsidRDefault="00DC1C60" w:rsidP="00DC1C60"/>
    <w:p w:rsidR="00DC1C60" w:rsidRDefault="00DC1C60" w:rsidP="00DC1C60"/>
    <w:p w:rsidR="00DC1C60" w:rsidRDefault="00DC1C60" w:rsidP="00DC1C60">
      <w:pPr>
        <w:rPr>
          <w:bCs/>
        </w:rPr>
      </w:pPr>
    </w:p>
    <w:p w:rsidR="00456877" w:rsidRDefault="00456877"/>
    <w:sectPr w:rsidR="00456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AE"/>
    <w:rsid w:val="00456877"/>
    <w:rsid w:val="006F12AE"/>
    <w:rsid w:val="00DC1C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97169-0876-41F7-B4EB-DBCE568B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C6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dane</dc:creator>
  <cp:keywords/>
  <dc:description/>
  <cp:lastModifiedBy>PC dane</cp:lastModifiedBy>
  <cp:revision>3</cp:revision>
  <dcterms:created xsi:type="dcterms:W3CDTF">2020-11-05T09:31:00Z</dcterms:created>
  <dcterms:modified xsi:type="dcterms:W3CDTF">2020-11-05T09:34:00Z</dcterms:modified>
</cp:coreProperties>
</file>